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5B1D8150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Załącznik nr 1</w:t>
      </w:r>
      <w:r w:rsidR="00AF4C7B">
        <w:rPr>
          <w:rFonts w:ascii="Cambria" w:hAnsi="Cambria" w:cs="Arial"/>
          <w:b/>
          <w:bCs/>
        </w:rPr>
        <w:t>2</w:t>
      </w:r>
      <w:r>
        <w:rPr>
          <w:rFonts w:ascii="Cambria" w:hAnsi="Cambria" w:cs="Arial"/>
          <w:b/>
          <w:bCs/>
        </w:rPr>
        <w:t xml:space="preserve">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56AFADAB" w14:textId="77777777" w:rsidR="00306B76" w:rsidRDefault="00306B76" w:rsidP="00306B7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IDENTYFIKATOR POSTĘPOWANIA GENEROWANY PRZEZ MINIPORTAL</w:t>
      </w:r>
    </w:p>
    <w:p w14:paraId="2CA66B8A" w14:textId="75BC6319" w:rsidR="00306B76" w:rsidRDefault="00306B76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bookmarkStart w:id="0" w:name="_GoBack"/>
      <w:bookmarkEnd w:id="0"/>
      <w:r>
        <w:rPr>
          <w:rFonts w:ascii="Cambria" w:hAnsi="Cambria" w:cs="Arial"/>
          <w:b/>
          <w:bCs/>
        </w:rPr>
        <w:br/>
      </w:r>
    </w:p>
    <w:p w14:paraId="5732AFD7" w14:textId="4E90AB63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1F0BDE77" w14:textId="5CFF377B" w:rsidR="00AF4C7B" w:rsidRDefault="00AF4C7B" w:rsidP="00AF4C7B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  <w:r w:rsidRPr="00936601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Tytuł/nazwa postępowania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: </w:t>
      </w:r>
      <w:r w:rsidR="00097E94" w:rsidRPr="00097E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Prace remontowe w budynku mieszkalnym ul. Tomanka 3 m.1, 97 – 213 Smardzewice</w:t>
      </w:r>
      <w:r w:rsidR="0056194E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II postępowanie</w:t>
      </w:r>
    </w:p>
    <w:p w14:paraId="46F675C4" w14:textId="7810B000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tbl>
      <w:tblPr>
        <w:tblpPr w:leftFromText="141" w:rightFromText="141" w:vertAnchor="text" w:horzAnchor="margin" w:tblpY="107"/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97E94" w:rsidRPr="00390BC6" w14:paraId="63D357E4" w14:textId="77777777" w:rsidTr="00097E94">
        <w:trPr>
          <w:trHeight w:val="456"/>
          <w:tblCellSpacing w:w="15" w:type="dxa"/>
        </w:trPr>
        <w:tc>
          <w:tcPr>
            <w:tcW w:w="4967" w:type="pct"/>
            <w:vAlign w:val="center"/>
            <w:hideMark/>
          </w:tcPr>
          <w:p w14:paraId="76E5AAB8" w14:textId="5A3897DB" w:rsidR="00097E94" w:rsidRPr="00936601" w:rsidRDefault="00097E94" w:rsidP="00097E94">
            <w:pP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936601"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pl-PL"/>
              </w:rPr>
              <w:t>Identyfikator postępowania</w:t>
            </w:r>
            <w:r w:rsidRPr="00936601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: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</w:t>
            </w:r>
            <w:r>
              <w:t xml:space="preserve">   </w:t>
            </w:r>
            <w:r w:rsidR="00D45870" w:rsidRPr="00D45870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9e3b9051-0fd9-4ee8-a541-66a35d83950a</w:t>
            </w: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</w:t>
            </w:r>
          </w:p>
        </w:tc>
      </w:tr>
    </w:tbl>
    <w:p w14:paraId="333CDB00" w14:textId="77777777" w:rsidR="00AF4C7B" w:rsidRDefault="00AF4C7B" w:rsidP="00306B7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5E936B96" w14:textId="58933008" w:rsidR="00AF4C7B" w:rsidRDefault="00AF4C7B" w:rsidP="001673AF">
      <w:pPr>
        <w:jc w:val="center"/>
        <w:rPr>
          <w:rFonts w:ascii="Cambria" w:hAnsi="Cambria" w:cs="Arial"/>
          <w:b/>
          <w:bCs/>
        </w:rPr>
      </w:pPr>
    </w:p>
    <w:p w14:paraId="21A69B3E" w14:textId="70088CC9" w:rsidR="00AF4C7B" w:rsidRDefault="00AF4C7B" w:rsidP="00AF4C7B">
      <w:pPr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 (</w:t>
      </w:r>
      <w:proofErr w:type="spellStart"/>
      <w:r>
        <w:rPr>
          <w:rFonts w:ascii="Cambria" w:hAnsi="Cambria" w:cs="Arial"/>
          <w:b/>
          <w:bCs/>
        </w:rPr>
        <w:t>miniportal</w:t>
      </w:r>
      <w:proofErr w:type="spellEnd"/>
      <w:r>
        <w:rPr>
          <w:rFonts w:ascii="Cambria" w:hAnsi="Cambria" w:cs="Arial"/>
          <w:b/>
          <w:bCs/>
        </w:rPr>
        <w:t>):</w:t>
      </w:r>
    </w:p>
    <w:p w14:paraId="7344AC9E" w14:textId="6A9DED36" w:rsidR="00943546" w:rsidRPr="00097E94" w:rsidRDefault="00D45870" w:rsidP="00D45870">
      <w:pPr>
        <w:rPr>
          <w:rFonts w:ascii="Cambria" w:hAnsi="Cambria"/>
          <w:szCs w:val="24"/>
        </w:rPr>
      </w:pPr>
      <w:r w:rsidRPr="00D45870">
        <w:rPr>
          <w:rFonts w:ascii="Cambria" w:hAnsi="Cambria"/>
          <w:szCs w:val="24"/>
        </w:rPr>
        <w:t>https://miniportal.uzp.gov.pl/Postepowania/9e3b9051-0fd9-4ee8-a541-66a35d83950a</w:t>
      </w:r>
    </w:p>
    <w:sectPr w:rsidR="00943546" w:rsidRPr="00097E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0F362" w14:textId="77777777" w:rsidR="00885409" w:rsidRDefault="00885409">
      <w:pPr>
        <w:spacing w:after="0" w:line="240" w:lineRule="auto"/>
      </w:pPr>
      <w:r>
        <w:separator/>
      </w:r>
    </w:p>
  </w:endnote>
  <w:endnote w:type="continuationSeparator" w:id="0">
    <w:p w14:paraId="7972CF39" w14:textId="77777777" w:rsidR="00885409" w:rsidRDefault="0088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4C4E8" w14:textId="77777777" w:rsidR="00885409" w:rsidRDefault="00885409">
      <w:pPr>
        <w:spacing w:after="0" w:line="240" w:lineRule="auto"/>
      </w:pPr>
      <w:r>
        <w:separator/>
      </w:r>
    </w:p>
  </w:footnote>
  <w:footnote w:type="continuationSeparator" w:id="0">
    <w:p w14:paraId="2D9F10A8" w14:textId="77777777" w:rsidR="00885409" w:rsidRDefault="0088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475B9"/>
    <w:rsid w:val="00067041"/>
    <w:rsid w:val="00097E94"/>
    <w:rsid w:val="000F5964"/>
    <w:rsid w:val="001673AF"/>
    <w:rsid w:val="00172188"/>
    <w:rsid w:val="001C3FF5"/>
    <w:rsid w:val="001E670E"/>
    <w:rsid w:val="002D6014"/>
    <w:rsid w:val="002F55C7"/>
    <w:rsid w:val="00306B76"/>
    <w:rsid w:val="0034790D"/>
    <w:rsid w:val="00390BC6"/>
    <w:rsid w:val="004E7CF4"/>
    <w:rsid w:val="0051667F"/>
    <w:rsid w:val="0056194E"/>
    <w:rsid w:val="00596EA8"/>
    <w:rsid w:val="005E4B4C"/>
    <w:rsid w:val="00661664"/>
    <w:rsid w:val="006827A2"/>
    <w:rsid w:val="006D2C2D"/>
    <w:rsid w:val="007306F1"/>
    <w:rsid w:val="00824503"/>
    <w:rsid w:val="00885409"/>
    <w:rsid w:val="008E77C2"/>
    <w:rsid w:val="00943546"/>
    <w:rsid w:val="00950167"/>
    <w:rsid w:val="00955BAC"/>
    <w:rsid w:val="009979DF"/>
    <w:rsid w:val="00A13EEF"/>
    <w:rsid w:val="00A16639"/>
    <w:rsid w:val="00A27D0E"/>
    <w:rsid w:val="00A37E54"/>
    <w:rsid w:val="00A70437"/>
    <w:rsid w:val="00AF4C7B"/>
    <w:rsid w:val="00B55DAD"/>
    <w:rsid w:val="00D21A11"/>
    <w:rsid w:val="00D45870"/>
    <w:rsid w:val="00E726FE"/>
    <w:rsid w:val="00EE5553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9F4EFC15-7209-4F59-B1FD-C72873190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943546"/>
    <w:rPr>
      <w:color w:val="0563C1" w:themeColor="hyperlink"/>
      <w:u w:val="single"/>
    </w:rPr>
  </w:style>
  <w:style w:type="paragraph" w:customStyle="1" w:styleId="Default">
    <w:name w:val="Default"/>
    <w:rsid w:val="000F5964"/>
    <w:pPr>
      <w:suppressAutoHyphens/>
      <w:autoSpaceDE w:val="0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enter">
    <w:name w:val="center"/>
    <w:basedOn w:val="Normalny"/>
    <w:rsid w:val="000F5964"/>
    <w:pPr>
      <w:spacing w:after="0" w:line="276" w:lineRule="auto"/>
      <w:jc w:val="center"/>
    </w:pPr>
    <w:rPr>
      <w:rFonts w:ascii="Times New Roman" w:eastAsia="Times New Roman" w:hAnsi="Times New Roman" w:cs="Times New Roman"/>
      <w:lang w:val="en-US" w:eastAsia="pl-PL"/>
    </w:rPr>
  </w:style>
  <w:style w:type="character" w:customStyle="1" w:styleId="bold">
    <w:name w:val="bold"/>
    <w:rsid w:val="000F59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Cezary Sęk Nadleśnictwo Smardzewice</cp:lastModifiedBy>
  <cp:revision>8</cp:revision>
  <dcterms:created xsi:type="dcterms:W3CDTF">2021-07-29T10:14:00Z</dcterms:created>
  <dcterms:modified xsi:type="dcterms:W3CDTF">2022-05-13T10:05:00Z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